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E" w:rsidRPr="005D46CA" w:rsidRDefault="001D650E" w:rsidP="001D650E">
      <w:pPr>
        <w:pStyle w:val="Header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-105410</wp:posOffset>
            </wp:positionV>
            <wp:extent cx="1036955" cy="1046480"/>
            <wp:effectExtent l="19050" t="0" r="0" b="1270"/>
            <wp:wrapNone/>
            <wp:docPr id="2" name="Picture 2" descr="STEMA U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UMI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6CA">
        <w:rPr>
          <w:rFonts w:ascii="Arial" w:hAnsi="Arial" w:cs="Arial"/>
          <w:b/>
          <w:sz w:val="32"/>
          <w:szCs w:val="32"/>
        </w:rPr>
        <w:t>UNIVERSITETI I MITROVICËS</w:t>
      </w:r>
    </w:p>
    <w:p w:rsidR="001D650E" w:rsidRDefault="001D650E" w:rsidP="001D650E">
      <w:pPr>
        <w:pStyle w:val="Header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D46CA">
        <w:rPr>
          <w:rFonts w:ascii="Arial" w:hAnsi="Arial" w:cs="Arial"/>
          <w:b/>
          <w:sz w:val="28"/>
          <w:szCs w:val="28"/>
        </w:rPr>
        <w:t>UNIVERSITY OF MITROVICA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D46CA">
        <w:rPr>
          <w:rFonts w:ascii="Arial" w:hAnsi="Arial" w:cs="Arial"/>
          <w:b/>
          <w:sz w:val="28"/>
          <w:szCs w:val="28"/>
        </w:rPr>
        <w:t>“ISA BOLETINI”</w:t>
      </w:r>
    </w:p>
    <w:p w:rsidR="001D650E" w:rsidRPr="005D46CA" w:rsidRDefault="001D650E" w:rsidP="001D650E">
      <w:pPr>
        <w:pStyle w:val="Header"/>
        <w:tabs>
          <w:tab w:val="center" w:pos="2268"/>
        </w:tabs>
        <w:rPr>
          <w:rFonts w:ascii="Arial" w:hAnsi="Arial" w:cs="Arial"/>
        </w:rPr>
      </w:pPr>
      <w:r w:rsidRPr="005D46CA">
        <w:rPr>
          <w:rFonts w:ascii="Arial" w:hAnsi="Arial" w:cs="Arial"/>
          <w:szCs w:val="22"/>
        </w:rPr>
        <w:tab/>
      </w:r>
      <w:r w:rsidRPr="005D46CA">
        <w:rPr>
          <w:rFonts w:ascii="Arial" w:hAnsi="Arial" w:cs="Arial"/>
          <w:szCs w:val="22"/>
        </w:rPr>
        <w:tab/>
        <w:t>PIM Trepça, 40 000 Mitrovicë, Republika e Kosovës</w:t>
      </w:r>
    </w:p>
    <w:p w:rsidR="001D650E" w:rsidRDefault="00C87F22" w:rsidP="001D650E">
      <w:pPr>
        <w:pStyle w:val="Header"/>
        <w:pBdr>
          <w:bottom w:val="single" w:sz="12" w:space="1" w:color="auto"/>
        </w:pBdr>
        <w:tabs>
          <w:tab w:val="center" w:pos="2268"/>
        </w:tabs>
        <w:ind w:left="2268"/>
        <w:rPr>
          <w:rFonts w:ascii="Arial" w:hAnsi="Arial" w:cs="Arial"/>
          <w:szCs w:val="22"/>
        </w:rPr>
      </w:pPr>
      <w:hyperlink r:id="rId6" w:history="1">
        <w:r w:rsidR="001D650E" w:rsidRPr="005D46CA">
          <w:rPr>
            <w:rStyle w:val="Hyperlink"/>
            <w:rFonts w:ascii="Arial" w:hAnsi="Arial" w:cs="Arial"/>
            <w:szCs w:val="22"/>
          </w:rPr>
          <w:t>http://www.umib.net</w:t>
        </w:r>
      </w:hyperlink>
      <w:r w:rsidR="001D650E" w:rsidRPr="005D46CA">
        <w:rPr>
          <w:rFonts w:ascii="Arial" w:hAnsi="Arial" w:cs="Arial"/>
          <w:szCs w:val="22"/>
        </w:rPr>
        <w:t>; Tel: +381-28535725/535727</w:t>
      </w:r>
    </w:p>
    <w:p w:rsidR="00142C34" w:rsidRPr="007F1B81" w:rsidRDefault="005455BC" w:rsidP="00B1489F">
      <w:pPr>
        <w:pStyle w:val="Header"/>
        <w:tabs>
          <w:tab w:val="clear" w:pos="4320"/>
          <w:tab w:val="clear" w:pos="8640"/>
          <w:tab w:val="right" w:pos="9356"/>
        </w:tabs>
        <w:spacing w:before="120"/>
      </w:pPr>
      <w:r>
        <w:tab/>
      </w:r>
      <w:r w:rsidR="00142C34" w:rsidRPr="007F1B81">
        <w:t>D</w:t>
      </w:r>
      <w:r>
        <w:t>a</w:t>
      </w:r>
      <w:r w:rsidR="00142C34" w:rsidRPr="007F1B81">
        <w:t>t</w:t>
      </w:r>
      <w:r>
        <w:t>ë</w:t>
      </w:r>
      <w:r w:rsidR="00142C34" w:rsidRPr="007F1B81">
        <w:t xml:space="preserve"> </w:t>
      </w:r>
      <w:r w:rsidR="00B1489F">
        <w:t>10.9</w:t>
      </w:r>
      <w:r w:rsidR="00601186">
        <w:t>.2016</w:t>
      </w:r>
    </w:p>
    <w:p w:rsidR="00901FBB" w:rsidRPr="007C1DFC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DFC">
        <w:rPr>
          <w:rFonts w:ascii="Times New Roman" w:hAnsi="Times New Roman" w:cs="Times New Roman"/>
          <w:sz w:val="28"/>
          <w:szCs w:val="28"/>
        </w:rPr>
        <w:t xml:space="preserve">Universiteti i Mitrovicës “Isa </w:t>
      </w:r>
      <w:proofErr w:type="spellStart"/>
      <w:r w:rsidRPr="007C1DFC">
        <w:rPr>
          <w:rFonts w:ascii="Times New Roman" w:hAnsi="Times New Roman" w:cs="Times New Roman"/>
          <w:sz w:val="28"/>
          <w:szCs w:val="28"/>
        </w:rPr>
        <w:t>Boletini</w:t>
      </w:r>
      <w:proofErr w:type="spellEnd"/>
      <w:r w:rsidRPr="007C1DFC">
        <w:rPr>
          <w:rFonts w:ascii="Times New Roman" w:hAnsi="Times New Roman" w:cs="Times New Roman"/>
          <w:sz w:val="28"/>
          <w:szCs w:val="28"/>
        </w:rPr>
        <w:t>”</w:t>
      </w:r>
    </w:p>
    <w:p w:rsidR="00901FBB" w:rsidRPr="007C1DFC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DFC">
        <w:rPr>
          <w:rFonts w:ascii="Times New Roman" w:hAnsi="Times New Roman" w:cs="Times New Roman"/>
          <w:sz w:val="24"/>
          <w:szCs w:val="24"/>
        </w:rPr>
        <w:t>Shpall</w:t>
      </w:r>
    </w:p>
    <w:p w:rsidR="00901FBB" w:rsidRPr="00B22E3C" w:rsidRDefault="00901FBB" w:rsidP="00901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3C">
        <w:rPr>
          <w:rFonts w:ascii="Times New Roman" w:hAnsi="Times New Roman" w:cs="Times New Roman"/>
          <w:sz w:val="28"/>
          <w:szCs w:val="28"/>
        </w:rPr>
        <w:t>KONKURS</w:t>
      </w:r>
    </w:p>
    <w:p w:rsidR="001D650E" w:rsidRPr="00B22E3C" w:rsidRDefault="00901FBB" w:rsidP="00B2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B81">
        <w:rPr>
          <w:rFonts w:ascii="Times New Roman" w:hAnsi="Times New Roman" w:cs="Times New Roman"/>
          <w:sz w:val="28"/>
          <w:szCs w:val="28"/>
        </w:rPr>
        <w:t>për zgjedhjen e personelit akademik në fakultetet e Universitetit të Mitrovicës</w:t>
      </w:r>
    </w:p>
    <w:p w:rsidR="00567958" w:rsidRPr="00D80E47" w:rsidRDefault="00567958" w:rsidP="005679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E47">
        <w:rPr>
          <w:rFonts w:ascii="Times New Roman" w:hAnsi="Times New Roman" w:cs="Times New Roman"/>
          <w:b/>
          <w:sz w:val="24"/>
          <w:szCs w:val="24"/>
        </w:rPr>
        <w:t>Fakulteti i Inxhinierisë Mekanike dhe Kompjuterike</w:t>
      </w:r>
    </w:p>
    <w:p w:rsidR="0027224C" w:rsidRPr="0027224C" w:rsidRDefault="0027224C" w:rsidP="0027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t: Programimi, Programimi i orientuar 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objekte, Rrjetat kompjuterike, Zhvillimi dhe programimi 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ueb, Sistemet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databazave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Siguria 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023D37" w:rsidRPr="0027224C">
        <w:rPr>
          <w:rFonts w:ascii="Times New Roman" w:hAnsi="Times New Roman" w:cs="Times New Roman"/>
          <w:sz w:val="24"/>
          <w:szCs w:val="24"/>
        </w:rPr>
        <w:t>.</w:t>
      </w:r>
    </w:p>
    <w:p w:rsidR="0027224C" w:rsidRPr="0027224C" w:rsidRDefault="0027224C" w:rsidP="0027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t: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Ekonomia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inxhinierike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Menaxhimi i transportit.</w:t>
      </w:r>
    </w:p>
    <w:p w:rsidR="0027224C" w:rsidRPr="00B22E3C" w:rsidRDefault="0027224C" w:rsidP="0027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asistent p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grup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nga Matematika.</w:t>
      </w:r>
    </w:p>
    <w:p w:rsidR="0027224C" w:rsidRPr="00B26514" w:rsidRDefault="0027224C" w:rsidP="0027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514">
        <w:rPr>
          <w:rFonts w:ascii="Times New Roman" w:hAnsi="Times New Roman" w:cs="Times New Roman"/>
          <w:b/>
          <w:sz w:val="24"/>
          <w:szCs w:val="24"/>
        </w:rPr>
        <w:t>Fakulteti i Edukimit</w:t>
      </w:r>
    </w:p>
    <w:p w:rsidR="0027224C" w:rsidRDefault="0027224C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grup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nga matematika</w:t>
      </w:r>
    </w:p>
    <w:p w:rsidR="00D93D4B" w:rsidRDefault="0027224C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grup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nga l</w:t>
      </w:r>
      <w:r w:rsidRPr="0027224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 pedagogji-psikologji</w:t>
      </w:r>
    </w:p>
    <w:p w:rsidR="00D93D4B" w:rsidRDefault="00D93D4B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t: Bazat e shkencave natyrore me metodologji I dhe II,</w:t>
      </w:r>
    </w:p>
    <w:p w:rsidR="00D93D4B" w:rsidRDefault="00D93D4B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t: Bazat e shkencave shoq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 me metodologji, Metodologji e shkencave shoq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rore, Edukat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qytetare</w:t>
      </w:r>
    </w:p>
    <w:p w:rsidR="0027224C" w:rsidRDefault="0027224C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4B">
        <w:rPr>
          <w:rFonts w:ascii="Times New Roman" w:hAnsi="Times New Roman" w:cs="Times New Roman"/>
          <w:sz w:val="24"/>
          <w:szCs w:val="24"/>
        </w:rPr>
        <w:t>Nj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 xml:space="preserve"> m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simdh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n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s p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r l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nd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>t: Metodologji e arteve figurative, Artet e bukura, Vizatim dhe Pun</w:t>
      </w:r>
      <w:r w:rsidR="00D93D4B" w:rsidRPr="00D93D4B">
        <w:rPr>
          <w:rFonts w:ascii="Times New Roman" w:hAnsi="Times New Roman" w:cs="Times New Roman"/>
          <w:sz w:val="24"/>
          <w:szCs w:val="24"/>
        </w:rPr>
        <w:t>ë</w:t>
      </w:r>
      <w:r w:rsidR="00D93D4B">
        <w:rPr>
          <w:rFonts w:ascii="Times New Roman" w:hAnsi="Times New Roman" w:cs="Times New Roman"/>
          <w:sz w:val="24"/>
          <w:szCs w:val="24"/>
        </w:rPr>
        <w:t xml:space="preserve"> dore me modelim</w:t>
      </w:r>
    </w:p>
    <w:p w:rsidR="00D93D4B" w:rsidRDefault="00D93D4B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t: Histori kombëtare dhe Historia e arsimit komb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</w:p>
    <w:p w:rsidR="00D93D4B" w:rsidRDefault="00D93D4B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simdh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t: Gjuh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angleze I dhe II</w:t>
      </w:r>
    </w:p>
    <w:p w:rsidR="00D93D4B" w:rsidRDefault="00D93D4B" w:rsidP="002722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asistent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grup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nga matematika</w:t>
      </w:r>
    </w:p>
    <w:p w:rsidR="0027224C" w:rsidRPr="00B22E3C" w:rsidRDefault="00D93D4B" w:rsidP="00B22E3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asistent p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grup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nga l</w:t>
      </w:r>
      <w:r w:rsidRPr="00D93D4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 i shkencave sociale.</w:t>
      </w:r>
    </w:p>
    <w:p w:rsidR="0027224C" w:rsidRPr="00B26514" w:rsidRDefault="0027224C" w:rsidP="0027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514">
        <w:rPr>
          <w:rFonts w:ascii="Times New Roman" w:hAnsi="Times New Roman" w:cs="Times New Roman"/>
          <w:b/>
          <w:sz w:val="24"/>
          <w:szCs w:val="24"/>
        </w:rPr>
        <w:t>Fakulteti Juridik</w:t>
      </w:r>
    </w:p>
    <w:p w:rsidR="0027224C" w:rsidRDefault="0027504F" w:rsidP="00272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penal</w:t>
      </w:r>
    </w:p>
    <w:p w:rsidR="0027504F" w:rsidRDefault="0027504F" w:rsidP="00272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ekonomik</w:t>
      </w:r>
    </w:p>
    <w:p w:rsidR="0027504F" w:rsidRDefault="0027504F" w:rsidP="00272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administrativ-kushtetues</w:t>
      </w:r>
    </w:p>
    <w:p w:rsidR="0027504F" w:rsidRPr="0027224C" w:rsidRDefault="0027504F" w:rsidP="002750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civil</w:t>
      </w:r>
    </w:p>
    <w:p w:rsidR="0027504F" w:rsidRPr="0027224C" w:rsidRDefault="0027504F" w:rsidP="002750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rkomb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tar</w:t>
      </w:r>
    </w:p>
    <w:p w:rsidR="0027504F" w:rsidRPr="0027224C" w:rsidRDefault="0027504F" w:rsidP="002750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financiar</w:t>
      </w:r>
    </w:p>
    <w:p w:rsidR="0027504F" w:rsidRPr="0027224C" w:rsidRDefault="0027504F" w:rsidP="002750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ekonomik</w:t>
      </w:r>
    </w:p>
    <w:p w:rsidR="0027224C" w:rsidRPr="00B22E3C" w:rsidRDefault="0027504F" w:rsidP="00272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gjuh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angleze.</w:t>
      </w:r>
    </w:p>
    <w:p w:rsidR="00023D37" w:rsidRPr="00B26514" w:rsidRDefault="0027224C" w:rsidP="0027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514">
        <w:rPr>
          <w:rFonts w:ascii="Times New Roman" w:hAnsi="Times New Roman" w:cs="Times New Roman"/>
          <w:b/>
          <w:sz w:val="24"/>
          <w:szCs w:val="24"/>
        </w:rPr>
        <w:t>Fakulteti Ekonomik</w:t>
      </w:r>
      <w:r w:rsidR="00567958" w:rsidRPr="00B26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24C" w:rsidRDefault="00B26514" w:rsidP="002722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Ekonomiks</w:t>
      </w:r>
      <w:proofErr w:type="spellEnd"/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Banka dhe Financa</w:t>
      </w:r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Kontabilitet dhe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Auditim</w:t>
      </w:r>
      <w:proofErr w:type="spellEnd"/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 m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simdh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Menaxhment</w:t>
      </w:r>
      <w:proofErr w:type="spellEnd"/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Ekonomiks</w:t>
      </w:r>
      <w:proofErr w:type="spellEnd"/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Informatik</w:t>
      </w:r>
      <w:r w:rsidRPr="00B26514">
        <w:rPr>
          <w:rFonts w:ascii="Times New Roman" w:hAnsi="Times New Roman" w:cs="Times New Roman"/>
          <w:color w:val="000000"/>
          <w:sz w:val="24"/>
          <w:szCs w:val="24"/>
        </w:rPr>
        <w:t>ë</w:t>
      </w:r>
    </w:p>
    <w:p w:rsidR="00B26514" w:rsidRPr="0027224C" w:rsidRDefault="00B26514" w:rsidP="00B26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mi Banka dhe Financa</w:t>
      </w:r>
    </w:p>
    <w:p w:rsidR="00A7370F" w:rsidRPr="00B22E3C" w:rsidRDefault="00B26514" w:rsidP="00A737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asistent p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 grup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 nga l</w:t>
      </w:r>
      <w:r w:rsidRPr="0027504F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 Kontabilitet dhe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Auditim</w:t>
      </w:r>
      <w:proofErr w:type="spellEnd"/>
    </w:p>
    <w:p w:rsidR="00F604C5" w:rsidRPr="00023D37" w:rsidRDefault="00F604C5" w:rsidP="0002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37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Personeli akademik do të angazhohet për mësimdhënie a</w:t>
      </w:r>
      <w:r w:rsidR="00901FBB" w:rsidRPr="00023D37">
        <w:rPr>
          <w:rFonts w:ascii="Times New Roman" w:hAnsi="Times New Roman" w:cs="Times New Roman"/>
          <w:color w:val="000000"/>
          <w:sz w:val="24"/>
          <w:szCs w:val="24"/>
        </w:rPr>
        <w:t>kademike dhe kërkime shkencore.</w:t>
      </w:r>
    </w:p>
    <w:p w:rsidR="00F604C5" w:rsidRPr="007F1B81" w:rsidRDefault="00F604C5" w:rsidP="00313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Zgjedhj</w:t>
      </w:r>
      <w:r w:rsidR="00ED6750">
        <w:rPr>
          <w:rFonts w:ascii="Times New Roman" w:hAnsi="Times New Roman" w:cs="Times New Roman"/>
          <w:color w:val="000000"/>
          <w:sz w:val="24"/>
          <w:szCs w:val="24"/>
        </w:rPr>
        <w:t>a e personelit akademik do të b</w:t>
      </w:r>
      <w:r w:rsidR="00ED6750" w:rsidRPr="00ED6750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het në pajtim me dispozitat e Statutit të Përkohshëm të Universitetit të Mitrovicës “Isa </w:t>
      </w:r>
      <w:proofErr w:type="spellStart"/>
      <w:r w:rsidR="00313A48" w:rsidRPr="007F1B81">
        <w:rPr>
          <w:rFonts w:ascii="Times New Roman" w:hAnsi="Times New Roman" w:cs="Times New Roman"/>
          <w:color w:val="000000"/>
          <w:sz w:val="24"/>
          <w:szCs w:val="24"/>
        </w:rPr>
        <w:t>Boletini</w:t>
      </w:r>
      <w:proofErr w:type="spellEnd"/>
      <w:r w:rsidR="00313A48" w:rsidRPr="007F1B8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4C5" w:rsidRPr="007F1B81" w:rsidRDefault="00F604C5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Kandidatet që paraqiten në konkurs duhet të dorëzojnë:</w:t>
      </w:r>
    </w:p>
    <w:p w:rsidR="003E5920" w:rsidRDefault="003E5920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Kërkesën për aplikim</w:t>
      </w:r>
    </w:p>
    <w:p w:rsidR="00F604C5" w:rsidRPr="003E5920" w:rsidRDefault="00F604C5" w:rsidP="003E59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Një cv profesionale</w:t>
      </w:r>
      <w:r w:rsidR="007F1B81">
        <w:rPr>
          <w:rFonts w:ascii="Times New Roman" w:hAnsi="Times New Roman" w:cs="Times New Roman"/>
          <w:color w:val="000000"/>
          <w:sz w:val="24"/>
          <w:szCs w:val="24"/>
        </w:rPr>
        <w:t>, shkarko në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këtë </w:t>
      </w:r>
      <w:proofErr w:type="spellStart"/>
      <w:r w:rsidRPr="007F1B81">
        <w:rPr>
          <w:rFonts w:ascii="Times New Roman" w:hAnsi="Times New Roman" w:cs="Times New Roman"/>
          <w:color w:val="000000"/>
          <w:sz w:val="24"/>
          <w:szCs w:val="24"/>
        </w:rPr>
        <w:t>link</w:t>
      </w:r>
      <w:proofErr w:type="spellEnd"/>
      <w:r w:rsidRPr="007F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5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9E9" w:rsidRPr="003E592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www.umib.net</w:t>
      </w:r>
    </w:p>
    <w:p w:rsidR="003E5920" w:rsidRPr="003E5920" w:rsidRDefault="00F604C5" w:rsidP="003E59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Certifikatën e lindjes</w:t>
      </w:r>
      <w:r w:rsidR="00D66C13">
        <w:rPr>
          <w:rFonts w:ascii="Times New Roman" w:hAnsi="Times New Roman" w:cs="Times New Roman"/>
          <w:color w:val="000000"/>
          <w:sz w:val="24"/>
          <w:szCs w:val="24"/>
        </w:rPr>
        <w:t>-origjinale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04C5" w:rsidRPr="007F1B81" w:rsidRDefault="00F604C5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Kopjen e diplomës përkatëse</w:t>
      </w:r>
      <w:r w:rsidR="00D66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të vërtetuar nga organi kompetent;</w:t>
      </w:r>
    </w:p>
    <w:p w:rsidR="00F604C5" w:rsidRPr="007F1B81" w:rsidRDefault="00F604C5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Dëshmitë për publikimet shkencore e profesionale;</w:t>
      </w:r>
    </w:p>
    <w:p w:rsidR="00F604C5" w:rsidRPr="007F1B81" w:rsidRDefault="00D66C13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Kopjen e vendimit</w:t>
      </w:r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për nostrifikimin e diplomës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D66C13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D66C13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rtetuar nga organi kompetent</w:t>
      </w:r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(vetëm kandidatet që kanë </w:t>
      </w:r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>fituar diplomë doktorat</w:t>
      </w:r>
      <w:r w:rsidR="002C39E9" w:rsidRPr="007F1B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ose </w:t>
      </w:r>
      <w:proofErr w:type="spellStart"/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>masteri</w:t>
      </w:r>
      <w:proofErr w:type="spellEnd"/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jashtë vendit);</w:t>
      </w:r>
    </w:p>
    <w:p w:rsidR="00F604C5" w:rsidRPr="007F1B81" w:rsidRDefault="00023D37" w:rsidP="00313A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Vendimin e zgjedhjes s</w:t>
      </w:r>
      <w:r w:rsidRPr="00023D37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fundit (vetëm kandidat</w:t>
      </w:r>
      <w:r w:rsidRPr="00023D3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>t të cilët janë të punësuar në</w:t>
      </w:r>
      <w:r w:rsidR="00313A48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>ndonjë institucion të arsimit të lartë publik në Kosovë);</w:t>
      </w:r>
    </w:p>
    <w:p w:rsidR="00F604C5" w:rsidRPr="007F1B81" w:rsidRDefault="00F604C5" w:rsidP="00313A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Si dhe informata tjera</w:t>
      </w:r>
      <w:r w:rsidR="00D66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të cilat konsiderohen të rëndësishme për </w:t>
      </w:r>
      <w:proofErr w:type="spellStart"/>
      <w:r w:rsidRPr="007F1B81">
        <w:rPr>
          <w:rFonts w:ascii="Times New Roman" w:hAnsi="Times New Roman" w:cs="Times New Roman"/>
          <w:color w:val="000000"/>
          <w:sz w:val="24"/>
          <w:szCs w:val="24"/>
        </w:rPr>
        <w:t>aplikantin</w:t>
      </w:r>
      <w:proofErr w:type="spellEnd"/>
      <w:r w:rsidRPr="007F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4C5" w:rsidRPr="00E804E4" w:rsidRDefault="00953C19" w:rsidP="0016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81">
        <w:rPr>
          <w:rFonts w:ascii="Times New Roman" w:hAnsi="Times New Roman" w:cs="Times New Roman"/>
          <w:sz w:val="24"/>
          <w:szCs w:val="24"/>
        </w:rPr>
        <w:t xml:space="preserve">Paraqitja e dokumenteve bëhet në fakultetin </w:t>
      </w:r>
      <w:r w:rsidR="00D66C13">
        <w:rPr>
          <w:rFonts w:ascii="Times New Roman" w:hAnsi="Times New Roman" w:cs="Times New Roman"/>
          <w:sz w:val="24"/>
          <w:szCs w:val="24"/>
        </w:rPr>
        <w:t>p</w:t>
      </w:r>
      <w:r w:rsidR="00D66C13" w:rsidRPr="00D66C13">
        <w:rPr>
          <w:rFonts w:ascii="Times New Roman" w:hAnsi="Times New Roman" w:cs="Times New Roman"/>
          <w:sz w:val="24"/>
          <w:szCs w:val="24"/>
        </w:rPr>
        <w:t>ë</w:t>
      </w:r>
      <w:r w:rsidR="00D66C13">
        <w:rPr>
          <w:rFonts w:ascii="Times New Roman" w:hAnsi="Times New Roman" w:cs="Times New Roman"/>
          <w:sz w:val="24"/>
          <w:szCs w:val="24"/>
        </w:rPr>
        <w:t>rkat</w:t>
      </w:r>
      <w:r w:rsidR="00D66C13" w:rsidRPr="00D66C13">
        <w:rPr>
          <w:rFonts w:ascii="Times New Roman" w:hAnsi="Times New Roman" w:cs="Times New Roman"/>
          <w:sz w:val="24"/>
          <w:szCs w:val="24"/>
        </w:rPr>
        <w:t>ë</w:t>
      </w:r>
      <w:r w:rsidR="00D66C13">
        <w:rPr>
          <w:rFonts w:ascii="Times New Roman" w:hAnsi="Times New Roman" w:cs="Times New Roman"/>
          <w:sz w:val="24"/>
          <w:szCs w:val="24"/>
        </w:rPr>
        <w:t>s</w:t>
      </w:r>
      <w:r w:rsidR="00414F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3A99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Të</w:t>
      </w:r>
      <w:r w:rsidR="00F604C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gjitha dokumentet duhet të dorëzohen në kopje fizike</w:t>
      </w:r>
      <w:r w:rsidR="00163A99" w:rsidRPr="007F1B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4E4">
        <w:rPr>
          <w:rFonts w:ascii="Times New Roman" w:hAnsi="Times New Roman" w:cs="Times New Roman"/>
          <w:sz w:val="24"/>
          <w:szCs w:val="24"/>
        </w:rPr>
        <w:t xml:space="preserve"> P</w:t>
      </w:r>
      <w:r w:rsidR="000D1953" w:rsidRPr="000D1953">
        <w:rPr>
          <w:rFonts w:ascii="Times New Roman" w:hAnsi="Times New Roman" w:cs="Times New Roman"/>
          <w:sz w:val="24"/>
          <w:szCs w:val="24"/>
        </w:rPr>
        <w:t xml:space="preserve">ërveç kopjes fizike </w:t>
      </w:r>
      <w:r w:rsidR="00E804E4" w:rsidRPr="000D1953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0D1953" w:rsidRPr="000D1953">
        <w:rPr>
          <w:rFonts w:ascii="Times New Roman" w:hAnsi="Times New Roman" w:cs="Times New Roman"/>
          <w:sz w:val="24"/>
          <w:szCs w:val="24"/>
        </w:rPr>
        <w:t>duhet të dorëzohen edhe në formë elektronike (të skanuara), në adresën</w:t>
      </w:r>
      <w:r w:rsidR="000D19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6750" w:rsidRPr="005A5C2C">
          <w:rPr>
            <w:rStyle w:val="Hyperlink"/>
            <w:rFonts w:ascii="Times New Roman" w:hAnsi="Times New Roman" w:cs="Times New Roman"/>
            <w:sz w:val="24"/>
            <w:szCs w:val="24"/>
          </w:rPr>
          <w:t>konkursi.personeliakademik2016@umib.net</w:t>
        </w:r>
      </w:hyperlink>
      <w:r w:rsidR="000D1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85" w:rsidRPr="007F1B81" w:rsidRDefault="00F604C5" w:rsidP="0016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Konkursi mbetet i hapur 15 ditë kalendarike nga dita e shpalljes në gazetë, respektivisht</w:t>
      </w:r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deri më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datën</w:t>
      </w:r>
      <w:r w:rsidR="00444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7FE">
        <w:rPr>
          <w:rFonts w:ascii="Times New Roman" w:hAnsi="Times New Roman" w:cs="Times New Roman"/>
          <w:color w:val="000000"/>
          <w:sz w:val="24"/>
          <w:szCs w:val="24"/>
        </w:rPr>
        <w:t>24.9</w:t>
      </w:r>
      <w:r w:rsidR="00ED6750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4C5" w:rsidRPr="007F1B81" w:rsidRDefault="00F604C5" w:rsidP="0016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Aplikacionet e arritura pas afatit, si dhe ato të pakompletuara nuk do të merren në</w:t>
      </w:r>
      <w:r w:rsidR="00163A99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>shqyrtim.</w:t>
      </w:r>
    </w:p>
    <w:p w:rsidR="00F604C5" w:rsidRPr="007F1B81" w:rsidRDefault="00F604C5" w:rsidP="00F60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>Konkursin mund</w:t>
      </w:r>
      <w:r w:rsidR="001D650E">
        <w:rPr>
          <w:rFonts w:ascii="Times New Roman" w:hAnsi="Times New Roman" w:cs="Times New Roman"/>
          <w:color w:val="000000"/>
          <w:sz w:val="24"/>
          <w:szCs w:val="24"/>
        </w:rPr>
        <w:t xml:space="preserve"> ta gjeni të publikuar në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4D85"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E804E4" w:rsidRPr="00230EB0">
          <w:rPr>
            <w:rStyle w:val="Hyperlink"/>
            <w:rFonts w:ascii="Times New Roman" w:hAnsi="Times New Roman" w:cs="Times New Roman"/>
            <w:sz w:val="24"/>
            <w:szCs w:val="24"/>
          </w:rPr>
          <w:t>www.umib.net</w:t>
        </w:r>
      </w:hyperlink>
      <w:r w:rsidR="00E80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953" w:rsidRDefault="00B5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Për informata më të hollësishme mund të kontaktoni Administratën e 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>fakulteteve p</w:t>
      </w:r>
      <w:r w:rsidR="007C2EB5" w:rsidRPr="007C2EB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>rkat</w:t>
      </w:r>
      <w:r w:rsidR="007C2EB5" w:rsidRPr="007C2EB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970911">
        <w:rPr>
          <w:rFonts w:ascii="Times New Roman" w:hAnsi="Times New Roman" w:cs="Times New Roman"/>
          <w:color w:val="000000"/>
          <w:sz w:val="24"/>
          <w:szCs w:val="24"/>
        </w:rPr>
        <w:t xml:space="preserve"> në numrat e tel: 028 530 446-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Fakulteti i </w:t>
      </w:r>
      <w:proofErr w:type="spellStart"/>
      <w:r w:rsidR="007C2EB5">
        <w:rPr>
          <w:rFonts w:ascii="Times New Roman" w:hAnsi="Times New Roman" w:cs="Times New Roman"/>
          <w:color w:val="000000"/>
          <w:sz w:val="24"/>
          <w:szCs w:val="24"/>
        </w:rPr>
        <w:t>Gjeoshkencave</w:t>
      </w:r>
      <w:proofErr w:type="spellEnd"/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 dhe Fakulteti i Teknologjis</w:t>
      </w:r>
      <w:r w:rsidR="007C2EB5" w:rsidRPr="007C2EB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 Ushqimore</w:t>
      </w:r>
      <w:r w:rsidR="0097091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 028 </w:t>
      </w:r>
      <w:r w:rsidR="00970911">
        <w:rPr>
          <w:rFonts w:ascii="Times New Roman" w:hAnsi="Times New Roman" w:cs="Times New Roman"/>
          <w:color w:val="000000"/>
          <w:sz w:val="24"/>
          <w:szCs w:val="24"/>
        </w:rPr>
        <w:t>534179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>Fakulteti i Inxhinieris</w:t>
      </w:r>
      <w:r w:rsidR="007C2EB5" w:rsidRPr="007C2EB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 Mekanike dhe Kompjuterike</w:t>
      </w:r>
      <w:r w:rsidR="00A7370F">
        <w:rPr>
          <w:rFonts w:ascii="Times New Roman" w:hAnsi="Times New Roman" w:cs="Times New Roman"/>
          <w:color w:val="000000"/>
          <w:sz w:val="24"/>
          <w:szCs w:val="24"/>
        </w:rPr>
        <w:t>; dhe 028 535625 p</w:t>
      </w:r>
      <w:r w:rsidR="00A7370F" w:rsidRPr="00A7370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370F">
        <w:rPr>
          <w:rFonts w:ascii="Times New Roman" w:hAnsi="Times New Roman" w:cs="Times New Roman"/>
          <w:color w:val="000000"/>
          <w:sz w:val="24"/>
          <w:szCs w:val="24"/>
        </w:rPr>
        <w:t>r Fakultetin Juridik, Ekonomik dhe t</w:t>
      </w:r>
      <w:r w:rsidR="00A7370F" w:rsidRPr="00A7370F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7370F">
        <w:rPr>
          <w:rFonts w:ascii="Times New Roman" w:hAnsi="Times New Roman" w:cs="Times New Roman"/>
          <w:color w:val="000000"/>
          <w:sz w:val="24"/>
          <w:szCs w:val="24"/>
        </w:rPr>
        <w:t xml:space="preserve"> Edukimit</w:t>
      </w:r>
      <w:r w:rsidR="007C2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1B81">
        <w:rPr>
          <w:rFonts w:ascii="Times New Roman" w:hAnsi="Times New Roman" w:cs="Times New Roman"/>
          <w:color w:val="000000"/>
          <w:sz w:val="24"/>
          <w:szCs w:val="24"/>
        </w:rPr>
        <w:t>prej orës 08:00 – 16:00.</w:t>
      </w:r>
    </w:p>
    <w:sectPr w:rsidR="000D1953" w:rsidSect="0015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83"/>
    <w:multiLevelType w:val="hybridMultilevel"/>
    <w:tmpl w:val="D21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871"/>
    <w:multiLevelType w:val="hybridMultilevel"/>
    <w:tmpl w:val="5D6EC42C"/>
    <w:lvl w:ilvl="0" w:tplc="3E583A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6DCE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C110B41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B3579C"/>
    <w:multiLevelType w:val="hybridMultilevel"/>
    <w:tmpl w:val="AE8A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092A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CD8169A"/>
    <w:multiLevelType w:val="hybridMultilevel"/>
    <w:tmpl w:val="C01EC35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C3267"/>
    <w:multiLevelType w:val="hybridMultilevel"/>
    <w:tmpl w:val="8ADC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F06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1DB3044"/>
    <w:multiLevelType w:val="hybridMultilevel"/>
    <w:tmpl w:val="40D207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8078F"/>
    <w:multiLevelType w:val="hybridMultilevel"/>
    <w:tmpl w:val="D8E8DBD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110B"/>
    <w:multiLevelType w:val="hybridMultilevel"/>
    <w:tmpl w:val="AB4ADAE6"/>
    <w:lvl w:ilvl="0" w:tplc="38848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145A3"/>
    <w:multiLevelType w:val="hybridMultilevel"/>
    <w:tmpl w:val="579424E4"/>
    <w:lvl w:ilvl="0" w:tplc="A704D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46597"/>
    <w:multiLevelType w:val="hybridMultilevel"/>
    <w:tmpl w:val="99DAAF6C"/>
    <w:lvl w:ilvl="0" w:tplc="667AE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026C3"/>
    <w:multiLevelType w:val="hybridMultilevel"/>
    <w:tmpl w:val="80B62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00E04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3F4651E"/>
    <w:multiLevelType w:val="hybridMultilevel"/>
    <w:tmpl w:val="8A42703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DDC59E0"/>
    <w:multiLevelType w:val="hybridMultilevel"/>
    <w:tmpl w:val="381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0FD2"/>
    <w:multiLevelType w:val="hybridMultilevel"/>
    <w:tmpl w:val="7B18A3FC"/>
    <w:lvl w:ilvl="0" w:tplc="7FE61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17"/>
  </w:num>
  <w:num w:numId="16">
    <w:abstractNumId w:val="7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42C34"/>
    <w:rsid w:val="00010E79"/>
    <w:rsid w:val="00023D37"/>
    <w:rsid w:val="00037762"/>
    <w:rsid w:val="000461F5"/>
    <w:rsid w:val="00093148"/>
    <w:rsid w:val="000B6F7E"/>
    <w:rsid w:val="000C35B5"/>
    <w:rsid w:val="000D1953"/>
    <w:rsid w:val="000E17D2"/>
    <w:rsid w:val="00117E43"/>
    <w:rsid w:val="00142C34"/>
    <w:rsid w:val="00157EBB"/>
    <w:rsid w:val="00163A99"/>
    <w:rsid w:val="001B00D3"/>
    <w:rsid w:val="001D650E"/>
    <w:rsid w:val="001D79C9"/>
    <w:rsid w:val="001F1F1B"/>
    <w:rsid w:val="00220E7F"/>
    <w:rsid w:val="0026530D"/>
    <w:rsid w:val="0027224C"/>
    <w:rsid w:val="0027504F"/>
    <w:rsid w:val="002C39E9"/>
    <w:rsid w:val="002D5C34"/>
    <w:rsid w:val="00313A48"/>
    <w:rsid w:val="00341BB5"/>
    <w:rsid w:val="00362E81"/>
    <w:rsid w:val="003E5920"/>
    <w:rsid w:val="00414F80"/>
    <w:rsid w:val="004164EE"/>
    <w:rsid w:val="00444932"/>
    <w:rsid w:val="00456951"/>
    <w:rsid w:val="005328FD"/>
    <w:rsid w:val="005455BC"/>
    <w:rsid w:val="005527FE"/>
    <w:rsid w:val="00565E96"/>
    <w:rsid w:val="00567958"/>
    <w:rsid w:val="00597722"/>
    <w:rsid w:val="005E45CE"/>
    <w:rsid w:val="00601186"/>
    <w:rsid w:val="006A2511"/>
    <w:rsid w:val="006C41CD"/>
    <w:rsid w:val="006D6AE7"/>
    <w:rsid w:val="00730262"/>
    <w:rsid w:val="007C1DFC"/>
    <w:rsid w:val="007C2EB5"/>
    <w:rsid w:val="007D3C19"/>
    <w:rsid w:val="007F1B81"/>
    <w:rsid w:val="007F321D"/>
    <w:rsid w:val="0080568A"/>
    <w:rsid w:val="00805924"/>
    <w:rsid w:val="008A66EA"/>
    <w:rsid w:val="008D1CB8"/>
    <w:rsid w:val="008D6C9A"/>
    <w:rsid w:val="00901FBB"/>
    <w:rsid w:val="00953C19"/>
    <w:rsid w:val="00970911"/>
    <w:rsid w:val="0099671E"/>
    <w:rsid w:val="00A0048E"/>
    <w:rsid w:val="00A7370F"/>
    <w:rsid w:val="00AA5F2C"/>
    <w:rsid w:val="00B1489F"/>
    <w:rsid w:val="00B22E3C"/>
    <w:rsid w:val="00B26514"/>
    <w:rsid w:val="00B4230A"/>
    <w:rsid w:val="00B54D85"/>
    <w:rsid w:val="00B74243"/>
    <w:rsid w:val="00B94979"/>
    <w:rsid w:val="00C03FB1"/>
    <w:rsid w:val="00C042BB"/>
    <w:rsid w:val="00C87F22"/>
    <w:rsid w:val="00CA1DCB"/>
    <w:rsid w:val="00CB7112"/>
    <w:rsid w:val="00D66C13"/>
    <w:rsid w:val="00D7330F"/>
    <w:rsid w:val="00D847C0"/>
    <w:rsid w:val="00D93D4B"/>
    <w:rsid w:val="00DE01C5"/>
    <w:rsid w:val="00E70505"/>
    <w:rsid w:val="00E804E4"/>
    <w:rsid w:val="00E9042D"/>
    <w:rsid w:val="00E9300C"/>
    <w:rsid w:val="00ED6750"/>
    <w:rsid w:val="00F604C5"/>
    <w:rsid w:val="00FC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B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C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42C3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05924"/>
    <w:pPr>
      <w:ind w:left="720"/>
      <w:contextualSpacing/>
    </w:pPr>
  </w:style>
  <w:style w:type="paragraph" w:customStyle="1" w:styleId="Default">
    <w:name w:val="Default"/>
    <w:rsid w:val="00DE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b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i.personeliakademik2016@umi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b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</cp:lastModifiedBy>
  <cp:revision>2</cp:revision>
  <cp:lastPrinted>2016-07-07T12:13:00Z</cp:lastPrinted>
  <dcterms:created xsi:type="dcterms:W3CDTF">2016-09-09T13:47:00Z</dcterms:created>
  <dcterms:modified xsi:type="dcterms:W3CDTF">2016-09-09T13:47:00Z</dcterms:modified>
</cp:coreProperties>
</file>